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18" w:rsidRDefault="00CD4518" w:rsidP="00CD451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Alacsony influenza-aktivitás</w:t>
      </w:r>
    </w:p>
    <w:p w:rsidR="00CD4518" w:rsidRPr="00000F6C" w:rsidRDefault="00CD4518" w:rsidP="00CD4518">
      <w:pPr>
        <w:spacing w:before="120"/>
        <w:jc w:val="center"/>
        <w:rPr>
          <w:rFonts w:ascii="Times New Roman" w:hAnsi="Times New Roman" w:cs="Times New Roman"/>
          <w:b/>
        </w:rPr>
      </w:pPr>
    </w:p>
    <w:p w:rsidR="00CD4518" w:rsidRPr="008F6EC6" w:rsidRDefault="00CD4518" w:rsidP="00CD4518">
      <w:pPr>
        <w:spacing w:before="120"/>
        <w:jc w:val="both"/>
        <w:rPr>
          <w:rFonts w:ascii="Times New Roman" w:hAnsi="Times New Roman" w:cs="Times New Roman"/>
          <w:b/>
        </w:rPr>
      </w:pPr>
      <w:r w:rsidRPr="008F6EC6">
        <w:rPr>
          <w:rFonts w:ascii="Times New Roman" w:hAnsi="Times New Roman" w:cs="Times New Roman"/>
        </w:rPr>
        <w:t xml:space="preserve">Fejér megye területén 2019. </w:t>
      </w:r>
      <w:r>
        <w:rPr>
          <w:rFonts w:ascii="Times New Roman" w:hAnsi="Times New Roman" w:cs="Times New Roman"/>
        </w:rPr>
        <w:t>december 9-15.</w:t>
      </w:r>
      <w:r w:rsidRPr="008F6EC6">
        <w:rPr>
          <w:rFonts w:ascii="Times New Roman" w:hAnsi="Times New Roman" w:cs="Times New Roman"/>
        </w:rPr>
        <w:t xml:space="preserve"> között</w:t>
      </w:r>
      <w:r>
        <w:rPr>
          <w:rFonts w:ascii="Times New Roman" w:hAnsi="Times New Roman" w:cs="Times New Roman"/>
        </w:rPr>
        <w:t xml:space="preserve"> 450 </w:t>
      </w:r>
      <w:r w:rsidRPr="008F6EC6">
        <w:rPr>
          <w:rFonts w:ascii="Times New Roman" w:hAnsi="Times New Roman" w:cs="Times New Roman"/>
        </w:rPr>
        <w:t>beteg fordult orvo</w:t>
      </w:r>
      <w:r>
        <w:rPr>
          <w:rFonts w:ascii="Times New Roman" w:hAnsi="Times New Roman" w:cs="Times New Roman"/>
        </w:rPr>
        <w:t>shoz influenzaszerű tünetekkel,</w:t>
      </w:r>
      <w:r w:rsidRPr="008F6EC6">
        <w:rPr>
          <w:rFonts w:ascii="Times New Roman" w:hAnsi="Times New Roman" w:cs="Times New Roman"/>
        </w:rPr>
        <w:t xml:space="preserve"> az influenza-figyelőszolgálatban résztvevő orvosok jelentései alapján</w:t>
      </w:r>
      <w:r>
        <w:rPr>
          <w:rFonts w:ascii="Times New Roman" w:hAnsi="Times New Roman" w:cs="Times New Roman"/>
        </w:rPr>
        <w:t>. Ez</w:t>
      </w:r>
      <w:r w:rsidRPr="008F6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6,4 %</w:t>
      </w:r>
      <w:r w:rsidRPr="008F6EC6">
        <w:rPr>
          <w:rFonts w:ascii="Times New Roman" w:hAnsi="Times New Roman" w:cs="Times New Roman"/>
        </w:rPr>
        <w:t xml:space="preserve">-kal </w:t>
      </w:r>
      <w:r>
        <w:rPr>
          <w:rFonts w:ascii="Times New Roman" w:hAnsi="Times New Roman" w:cs="Times New Roman"/>
        </w:rPr>
        <w:t>kevesebb</w:t>
      </w:r>
      <w:r w:rsidRPr="008F6EC6">
        <w:rPr>
          <w:rFonts w:ascii="Times New Roman" w:hAnsi="Times New Roman" w:cs="Times New Roman"/>
        </w:rPr>
        <w:t xml:space="preserve"> az előző hetinél</w:t>
      </w:r>
      <w:r>
        <w:rPr>
          <w:rFonts w:ascii="Times New Roman" w:hAnsi="Times New Roman" w:cs="Times New Roman"/>
        </w:rPr>
        <w:t>. A 100 ezer lakosra vonatkoztatott megbetegedési arány a megye illetékességi területén a „járványos küszöbérték” alatt van, alacsony az influenza aktivitása.</w:t>
      </w:r>
    </w:p>
    <w:p w:rsidR="00CD4518" w:rsidRDefault="00CD4518" w:rsidP="00CD451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50.</w:t>
      </w:r>
      <w:r w:rsidRPr="00000812">
        <w:rPr>
          <w:rFonts w:ascii="Times New Roman" w:hAnsi="Times New Roman" w:cs="Times New Roman"/>
        </w:rPr>
        <w:t xml:space="preserve"> héten</w:t>
      </w:r>
      <w:r w:rsidR="003F54D2">
        <w:rPr>
          <w:rFonts w:ascii="Times New Roman" w:hAnsi="Times New Roman" w:cs="Times New Roman"/>
        </w:rPr>
        <w:t>,</w:t>
      </w:r>
      <w:r w:rsidRPr="00000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előző héthez viszonyítva</w:t>
      </w:r>
      <w:r w:rsidR="003F54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egy járási népegészségügyi illetékességi területről az influenzaszerű megbetegedéssel orvoshoz forduló betegek számának emelkedését, egy területről csökkenését jelentették. Egy területen változatlan a betegek száma. Továbbra is a legtöbb megbetegedést a Dunaújvárosi Járási Hivatal népegészségügyi illetékességi térségéből jelezték, ezt követi a Székesfehérvári Járási Hivatal népegészségügyi illetékességi területe. A Móri Járási Hivatal népegészségügyi illetékességi területéről jelentették a legkevesebb megbetegedést.</w:t>
      </w:r>
    </w:p>
    <w:p w:rsidR="00CD4518" w:rsidRPr="00BA6EA5" w:rsidRDefault="00CD4518" w:rsidP="00CD4518">
      <w:pPr>
        <w:spacing w:before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Az influenzaszerű megbetegedésekben továbbra is az óvodások és az általános iskolások voltak a legérintettebbek. </w:t>
      </w:r>
      <w:r w:rsidRPr="00000812">
        <w:rPr>
          <w:rFonts w:ascii="Times New Roman" w:hAnsi="Times New Roman" w:cs="Times New Roman"/>
        </w:rPr>
        <w:t>Influenzaszerű megbetegedések halmozódásáról a</w:t>
      </w:r>
      <w:r>
        <w:rPr>
          <w:rFonts w:ascii="Times New Roman" w:hAnsi="Times New Roman" w:cs="Times New Roman"/>
        </w:rPr>
        <w:t>z 50. hétről nem érkezett jelentés. Az előző héten már jelzett óvodai közösségben a vizsgálatok lezárultak, influenza vírus kóroki szerepe nem igazolódott.</w:t>
      </w:r>
    </w:p>
    <w:p w:rsidR="00CD4518" w:rsidRPr="00000812" w:rsidRDefault="00CD4518" w:rsidP="00CD4518">
      <w:pPr>
        <w:spacing w:before="120" w:after="240"/>
        <w:jc w:val="both"/>
        <w:rPr>
          <w:rFonts w:ascii="Times New Roman" w:hAnsi="Times New Roman" w:cs="Times New Roman"/>
        </w:rPr>
      </w:pPr>
      <w:r w:rsidRPr="00000812">
        <w:rPr>
          <w:rFonts w:ascii="Times New Roman" w:hAnsi="Times New Roman" w:cs="Times New Roman"/>
        </w:rPr>
        <w:t>Az influenza</w:t>
      </w:r>
      <w:r>
        <w:rPr>
          <w:rFonts w:ascii="Times New Roman" w:hAnsi="Times New Roman" w:cs="Times New Roman"/>
        </w:rPr>
        <w:t>-</w:t>
      </w:r>
      <w:r w:rsidRPr="00000812">
        <w:rPr>
          <w:rFonts w:ascii="Times New Roman" w:hAnsi="Times New Roman" w:cs="Times New Roman"/>
        </w:rPr>
        <w:t>figyelőszolgálat adatai három hetes összehasonlításban</w:t>
      </w:r>
      <w:r>
        <w:rPr>
          <w:rFonts w:ascii="Times New Roman" w:hAnsi="Times New Roman" w:cs="Times New Roman"/>
        </w:rPr>
        <w:t>, a 2019/2020</w:t>
      </w:r>
      <w:r w:rsidRPr="00000812">
        <w:rPr>
          <w:rFonts w:ascii="Times New Roman" w:hAnsi="Times New Roman" w:cs="Times New Roman"/>
        </w:rPr>
        <w:t>. évi influenza</w:t>
      </w:r>
      <w:r>
        <w:rPr>
          <w:rFonts w:ascii="Times New Roman" w:hAnsi="Times New Roman" w:cs="Times New Roman"/>
        </w:rPr>
        <w:t>-</w:t>
      </w:r>
      <w:r w:rsidRPr="00000812">
        <w:rPr>
          <w:rFonts w:ascii="Times New Roman" w:hAnsi="Times New Roman" w:cs="Times New Roman"/>
        </w:rPr>
        <w:t>szezonban, Fejér megyében</w:t>
      </w:r>
      <w:r>
        <w:rPr>
          <w:rFonts w:ascii="Times New Roman" w:hAnsi="Times New Roman" w:cs="Times New Roman"/>
        </w:rPr>
        <w:t>. M</w:t>
      </w:r>
      <w:r w:rsidRPr="00000812">
        <w:rPr>
          <w:rFonts w:ascii="Times New Roman" w:hAnsi="Times New Roman" w:cs="Times New Roman"/>
        </w:rPr>
        <w:t>egbetegedési arány 100 ezer lakosra:</w:t>
      </w:r>
    </w:p>
    <w:tbl>
      <w:tblPr>
        <w:tblW w:w="6843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989"/>
        <w:gridCol w:w="1341"/>
        <w:gridCol w:w="1134"/>
        <w:gridCol w:w="1379"/>
      </w:tblGrid>
      <w:tr w:rsidR="00CD4518" w:rsidRPr="00000812" w:rsidTr="00E17D05">
        <w:trPr>
          <w:trHeight w:val="315"/>
          <w:jc w:val="center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5B3169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1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Járás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</w:t>
            </w:r>
            <w:r w:rsidRPr="00F929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hét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</w:t>
            </w:r>
            <w:r w:rsidRPr="00F929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hét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Pr="00F929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hét</w:t>
            </w:r>
          </w:p>
        </w:tc>
      </w:tr>
      <w:tr w:rsidR="00CD4518" w:rsidRPr="00000812" w:rsidTr="00E17D05">
        <w:trPr>
          <w:trHeight w:val="315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5B3169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Dunaújváros, Sárbogárd</w:t>
            </w:r>
            <w:r w:rsidRPr="005B31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Martonvásár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140,3</w:t>
            </w:r>
          </w:p>
        </w:tc>
      </w:tr>
      <w:tr w:rsidR="00CD4518" w:rsidRPr="00000812" w:rsidTr="00E17D05">
        <w:trPr>
          <w:trHeight w:val="315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5B3169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Mór</w:t>
            </w:r>
            <w:r w:rsidRPr="005B31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Bicske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40,8</w:t>
            </w:r>
          </w:p>
        </w:tc>
      </w:tr>
      <w:tr w:rsidR="00CD4518" w:rsidRPr="00000812" w:rsidTr="00E17D05">
        <w:trPr>
          <w:trHeight w:val="33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5B3169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Székesfehérvár, Gárdony</w:t>
            </w:r>
            <w:r w:rsidRPr="005B31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Enying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</w:t>
            </w:r>
          </w:p>
        </w:tc>
      </w:tr>
      <w:tr w:rsidR="00CD4518" w:rsidRPr="00000812" w:rsidTr="00E17D05">
        <w:trPr>
          <w:trHeight w:val="33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5B3169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16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Fejér megye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8" w:rsidRPr="00F92937" w:rsidRDefault="00CD4518" w:rsidP="00E17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</w:tbl>
    <w:p w:rsidR="00CD4518" w:rsidRDefault="00CD4518" w:rsidP="00CD4518">
      <w:pPr>
        <w:tabs>
          <w:tab w:val="left" w:pos="4111"/>
          <w:tab w:val="left" w:pos="5387"/>
        </w:tabs>
        <w:spacing w:before="180"/>
        <w:jc w:val="both"/>
        <w:rPr>
          <w:rFonts w:ascii="Times New Roman" w:hAnsi="Times New Roman" w:cs="Times New Roman"/>
          <w:sz w:val="22"/>
          <w:szCs w:val="22"/>
        </w:rPr>
      </w:pPr>
    </w:p>
    <w:p w:rsidR="00CD4518" w:rsidRDefault="00CD4518" w:rsidP="00CD4518">
      <w:pPr>
        <w:tabs>
          <w:tab w:val="left" w:pos="4111"/>
          <w:tab w:val="left" w:pos="5387"/>
        </w:tabs>
        <w:spacing w:before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D072B">
        <w:rPr>
          <w:rFonts w:ascii="Times New Roman" w:hAnsi="Times New Roman" w:cs="Times New Roman"/>
          <w:sz w:val="22"/>
          <w:szCs w:val="22"/>
        </w:rPr>
        <w:t>Fejér Megyei Kormányhivatal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426F2" w:rsidRDefault="008426F2"/>
    <w:sectPr w:rsidR="008426F2" w:rsidSect="0084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518"/>
    <w:rsid w:val="003F54D2"/>
    <w:rsid w:val="008426F2"/>
    <w:rsid w:val="00C95E1A"/>
    <w:rsid w:val="00C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518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csathob</dc:creator>
  <cp:lastModifiedBy>csathob</cp:lastModifiedBy>
  <cp:revision>4</cp:revision>
  <dcterms:created xsi:type="dcterms:W3CDTF">2019-12-18T13:19:00Z</dcterms:created>
  <dcterms:modified xsi:type="dcterms:W3CDTF">2019-12-18T13:23:00Z</dcterms:modified>
</cp:coreProperties>
</file>